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DBB6" w14:textId="77777777" w:rsidR="007A6C40" w:rsidRDefault="007A6C40" w:rsidP="007A6C40">
      <w:pPr>
        <w:pStyle w:val="a3"/>
        <w:spacing w:before="0" w:beforeAutospacing="0" w:after="0" w:afterAutospacing="0" w:line="288" w:lineRule="atLeast"/>
        <w:jc w:val="center"/>
      </w:pPr>
      <w:r>
        <w:t>Постановление Госкомтруда СССР, Секретариата ВЦСПС от 31.01.1985 N 31/3-30</w:t>
      </w:r>
    </w:p>
    <w:p w14:paraId="294FB879" w14:textId="2049545B" w:rsidR="007A6C40" w:rsidRDefault="007A6C40" w:rsidP="007A6C40">
      <w:pPr>
        <w:pStyle w:val="a3"/>
        <w:spacing w:before="0" w:beforeAutospacing="0" w:after="0" w:afterAutospacing="0" w:line="288" w:lineRule="atLeast"/>
        <w:jc w:val="center"/>
      </w:pPr>
      <w:r>
        <w:t>(ред. от 09.04.2018)</w:t>
      </w:r>
    </w:p>
    <w:p w14:paraId="7264CE40" w14:textId="3835D823" w:rsidR="007A6C40" w:rsidRDefault="007A6C40" w:rsidP="007A6C40">
      <w:pPr>
        <w:pStyle w:val="a3"/>
        <w:spacing w:before="0" w:beforeAutospacing="0" w:after="0" w:afterAutospacing="0" w:line="288" w:lineRule="atLeast"/>
        <w:jc w:val="center"/>
      </w:pPr>
      <w:r>
        <w:t>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</w:p>
    <w:p w14:paraId="021F7626" w14:textId="77777777" w:rsidR="007A6C40" w:rsidRDefault="007A6C40" w:rsidP="007A6C4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8120FCD" w14:textId="77777777" w:rsidR="007A6C40" w:rsidRDefault="007A6C40" w:rsidP="007A6C4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02B63078" w14:textId="0C043280" w:rsidR="007A6C40" w:rsidRDefault="007A6C40" w:rsidP="007A6C40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302. Стропальщик</w:t>
      </w:r>
    </w:p>
    <w:p w14:paraId="226E28F7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77264D23" w14:textId="77777777" w:rsidR="007A6C40" w:rsidRDefault="007A6C40" w:rsidP="007A6C40">
      <w:pPr>
        <w:pStyle w:val="a3"/>
        <w:spacing w:before="0" w:beforeAutospacing="0" w:after="0" w:afterAutospacing="0" w:line="288" w:lineRule="atLeast"/>
        <w:jc w:val="right"/>
      </w:pPr>
      <w:r>
        <w:t xml:space="preserve">2-й разряд </w:t>
      </w:r>
    </w:p>
    <w:p w14:paraId="136A1FDE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9554DB4" w14:textId="77777777" w:rsidR="007A6C40" w:rsidRDefault="007A6C40" w:rsidP="007A6C40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Строповка и увязка простых изделий, деталей, лесных (длиной до 3 м) и других аналогичных грузов массой до 5 т для их подъема, перемещения и укладки. Отцепка стропов на месте установки или укладки. Подача сигналов машинисту крана (крановщику) и наблюдение за грузом при подъеме, перемещении и укладке. Выбор необходимых стропов в соответствии с массой и размером перемещаемого груза. Определение пригодности стропов. </w:t>
      </w:r>
    </w:p>
    <w:p w14:paraId="0892EC3A" w14:textId="77777777" w:rsidR="007A6C40" w:rsidRDefault="007A6C40" w:rsidP="007A6C40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визуальное определение массы перемещаемого груза; места </w:t>
      </w:r>
      <w:proofErr w:type="spellStart"/>
      <w:r>
        <w:t>застроповки</w:t>
      </w:r>
      <w:proofErr w:type="spellEnd"/>
      <w:r>
        <w:t xml:space="preserve"> типовых изделий; правила строповки, подъема и перемещения малогабаритных грузов; условную сигнализацию для машинистов кранов (крановщиков); назначение и правила применения стропов - тросов, цепей, канатов и др.; предельные нормы нагрузки крана и стропов; требуемую длину и диаметр стропов для перемещения грузов; допускаемые нагрузки стропов и канатов. </w:t>
      </w:r>
    </w:p>
    <w:p w14:paraId="077D2DE3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8561582" w14:textId="77777777" w:rsidR="007A6C40" w:rsidRDefault="007A6C40" w:rsidP="007A6C40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303. Стропальщик</w:t>
      </w:r>
      <w:r>
        <w:t xml:space="preserve"> </w:t>
      </w:r>
    </w:p>
    <w:p w14:paraId="49841755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B80026D" w14:textId="77777777" w:rsidR="007A6C40" w:rsidRDefault="007A6C40" w:rsidP="007A6C40">
      <w:pPr>
        <w:pStyle w:val="a3"/>
        <w:spacing w:before="0" w:beforeAutospacing="0" w:after="0" w:afterAutospacing="0" w:line="288" w:lineRule="atLeast"/>
        <w:jc w:val="right"/>
      </w:pPr>
      <w:r>
        <w:t xml:space="preserve">3-й разряд </w:t>
      </w:r>
    </w:p>
    <w:p w14:paraId="28E9F4AD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325C6C09" w14:textId="77777777" w:rsidR="007A6C40" w:rsidRDefault="007A6C40" w:rsidP="007A6C40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Строповка и увязка простых изделий, деталей, лесных (длиной до 3 м) и других аналогичных грузов массой свыше 5 до 25 т для их подъема, перемещения и укладки. Строповка и увязка грузов средней сложности, лесных грузов (длиной свыше 3 до 6 м), изделий, деталей и узлов с установкой их на станок, подмостей и других монтажных приспособлений и механизмов, а также других аналогичных грузов массой до 5 т для их подъема, перемещения и укладки. Выбор способов для быстрой и безопасной строповки и перемещения грузов в различных условиях. Сращивание и связывание стропов разными узлами. </w:t>
      </w:r>
    </w:p>
    <w:p w14:paraId="1EA97149" w14:textId="77777777" w:rsidR="007A6C40" w:rsidRDefault="007A6C40" w:rsidP="007A6C40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визуальное определение массы и центра тяжести перемещаемых грузов; правила строповки, подъема и перемещения простых тяжелых грузов и грузов средней сложности; наиболее удобные места строповки грузов; сроки эксплуатации стропов, их грузоподъемность, методы и сроки испытания; способы сращивания и связывания стропов; принцип работы грузозахватных приспособлений. </w:t>
      </w:r>
    </w:p>
    <w:p w14:paraId="656BB317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FC274AF" w14:textId="77777777" w:rsidR="007A6C40" w:rsidRDefault="007A6C40" w:rsidP="007A6C40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304. Стропальщик</w:t>
      </w:r>
      <w:r>
        <w:t xml:space="preserve"> </w:t>
      </w:r>
    </w:p>
    <w:p w14:paraId="12035D08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614AE56" w14:textId="77777777" w:rsidR="007A6C40" w:rsidRDefault="007A6C40" w:rsidP="007A6C40">
      <w:pPr>
        <w:pStyle w:val="a3"/>
        <w:spacing w:before="0" w:beforeAutospacing="0" w:after="0" w:afterAutospacing="0" w:line="288" w:lineRule="atLeast"/>
        <w:jc w:val="right"/>
      </w:pPr>
      <w:r>
        <w:t xml:space="preserve">4-й разряд </w:t>
      </w:r>
    </w:p>
    <w:p w14:paraId="0270D617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3DD1D05A" w14:textId="77777777" w:rsidR="007A6C40" w:rsidRDefault="007A6C40" w:rsidP="007A6C40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Строповка и увязка простых изделий, деталей, лесных (длиной до 3 м) и других аналогичных грузов массой свыше 25 т для их подъема, перемещения и </w:t>
      </w:r>
      <w:r>
        <w:lastRenderedPageBreak/>
        <w:t xml:space="preserve">укладки. Строповка и увязка грузов средней сложности, лесных грузов (длиной свыше 3 до 6 м), изделий, деталей и узлов с установкой их на станок, подмостей и других монтажных приспособлений и механизмов, а также аналогичных грузов массой свыше 5 до 25 т для их подъема, перемещения и укладки. Строповка и увязка лесных грузов (длиною свыше 6 м), изделий, деталей и узлов, требующих повышенной осторожности, технологического оборудования и связанных с ним конструкций, изделий, узлов, машин и механизмов непосредственно при стапельной и секционной сборке и разборке, а также при сборке и разборке машин, аппаратов, конструкций сборных элементов зданий и сооружений и аналогичных сложных грузов массой до 5 т для их подъема, монтажа, перемещения и укладки. </w:t>
      </w:r>
      <w:proofErr w:type="spellStart"/>
      <w:r>
        <w:t>Заплетка</w:t>
      </w:r>
      <w:proofErr w:type="spellEnd"/>
      <w:r>
        <w:t xml:space="preserve"> концов стропов. Выбор стропов в соответствии с массой и родом грузов. </w:t>
      </w:r>
    </w:p>
    <w:p w14:paraId="3532D5AE" w14:textId="77777777" w:rsidR="007A6C40" w:rsidRDefault="007A6C40" w:rsidP="007A6C40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способы строповки тяжелых грузов; устройство грузозахватных приспособлений, применяемых при подъеме и перемещении грузов для предохранения их от прогиба и порчи; правила и способы сращивания стропов; сроки эксплуатации стропов и их грузоподъемность. </w:t>
      </w:r>
    </w:p>
    <w:p w14:paraId="7A3C3B8A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73C51A56" w14:textId="77777777" w:rsidR="007A6C40" w:rsidRDefault="007A6C40" w:rsidP="007A6C40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305. Стропальщик</w:t>
      </w:r>
      <w:r>
        <w:t xml:space="preserve"> </w:t>
      </w:r>
    </w:p>
    <w:p w14:paraId="6B904329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86D67B8" w14:textId="77777777" w:rsidR="007A6C40" w:rsidRDefault="007A6C40" w:rsidP="007A6C40">
      <w:pPr>
        <w:pStyle w:val="a3"/>
        <w:spacing w:before="0" w:beforeAutospacing="0" w:after="0" w:afterAutospacing="0" w:line="288" w:lineRule="atLeast"/>
        <w:jc w:val="right"/>
      </w:pPr>
      <w:r>
        <w:t xml:space="preserve">5-й разряд </w:t>
      </w:r>
    </w:p>
    <w:p w14:paraId="3830C002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4142CF1D" w14:textId="77777777" w:rsidR="007A6C40" w:rsidRDefault="007A6C40" w:rsidP="007A6C40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Строповка и увязка грузов средней сложности, лесных (длиной свыше 3 до 6 м), изделий, деталей и узлов с установкой их на станок, подмостей и других монтажных приспособлений и механизмов, а также аналогичных грузов массой свыше 25 т для их подъема, перемещения и укладки. Строповка и увязка лесных грузов (длиной свыше 6 м), особо ответственных изделий, узлов машин и механизмов непосредственно при стапельной и секционной сборке и разборке, а также при сборке и разборке машин, аппаратов, конструкций сборных элементов зданий и сооружений и аналогичных сложных грузов массой свыше 5 до 50 т для их подъема, перемещения и укладки. </w:t>
      </w:r>
    </w:p>
    <w:p w14:paraId="3B1062D4" w14:textId="77777777" w:rsidR="007A6C40" w:rsidRDefault="007A6C40" w:rsidP="007A6C40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конструкции приспособлений, применяемых при подъеме и перемещении грузов, для предохранения их от прогиба и порчи; методы и сроки испытания стропов. </w:t>
      </w:r>
    </w:p>
    <w:p w14:paraId="7EAC29F1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DD1F4F8" w14:textId="77777777" w:rsidR="007A6C40" w:rsidRDefault="007A6C40" w:rsidP="007A6C40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306. Стропальщик</w:t>
      </w:r>
      <w:r>
        <w:t xml:space="preserve"> </w:t>
      </w:r>
    </w:p>
    <w:p w14:paraId="6AAF8FA7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C26F765" w14:textId="77777777" w:rsidR="007A6C40" w:rsidRDefault="007A6C40" w:rsidP="007A6C40">
      <w:pPr>
        <w:pStyle w:val="a3"/>
        <w:spacing w:before="0" w:beforeAutospacing="0" w:after="0" w:afterAutospacing="0" w:line="288" w:lineRule="atLeast"/>
        <w:jc w:val="right"/>
      </w:pPr>
      <w:r>
        <w:t xml:space="preserve">6-й разряд </w:t>
      </w:r>
    </w:p>
    <w:p w14:paraId="2DEDD5F4" w14:textId="77777777" w:rsidR="007A6C40" w:rsidRDefault="007A6C40" w:rsidP="007A6C40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835B9A6" w14:textId="77777777" w:rsidR="007A6C40" w:rsidRDefault="007A6C40" w:rsidP="007A6C40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Строповка и увязка сложных лесных грузов (длиной свыше 6 м), особо ответственных изделий, узлов, машин и механизмов непосредственно при стапельной и секционной сборке и разборке, а также при сборке и разборке машин, аппаратов, конструкций сборных элементов зданий и сооружений и аналогичных сложных грузов массой свыше 50 т для их подъема, монтажа, перемещения и укладки. </w:t>
      </w:r>
    </w:p>
    <w:p w14:paraId="601FDE22" w14:textId="77777777" w:rsidR="007A6C40" w:rsidRDefault="007A6C40" w:rsidP="007A6C40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правила и способы строповки особо ответственных грузов; конструкции приспособлений, применяемых при подъеме и перемещении ответственных грузов для предохранения их от порчи и прогиба. </w:t>
      </w:r>
    </w:p>
    <w:p w14:paraId="0DF30EA5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40"/>
    <w:rsid w:val="0014565D"/>
    <w:rsid w:val="007A6C40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4B31"/>
  <w15:chartTrackingRefBased/>
  <w15:docId w15:val="{116276CA-A30A-40B4-98BF-1F0AB9C6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2024-05-26T10:58:00Z</dcterms:created>
  <dcterms:modified xsi:type="dcterms:W3CDTF">2024-05-26T10:59:00Z</dcterms:modified>
</cp:coreProperties>
</file>